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中国建设工程鲁班奖</w:t>
      </w:r>
      <w:r>
        <w:rPr>
          <w:rFonts w:hint="eastAsia" w:ascii="华文中宋" w:hAnsi="华文中宋" w:eastAsia="华文中宋" w:cs="华文中宋"/>
          <w:sz w:val="32"/>
          <w:szCs w:val="32"/>
        </w:rPr>
        <w:t>预申报工程项目简况表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推荐单位：      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              联系电话：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                                   </w:t>
      </w:r>
    </w:p>
    <w:tbl>
      <w:tblPr>
        <w:tblStyle w:val="4"/>
        <w:tblW w:w="1475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693"/>
        <w:gridCol w:w="1134"/>
        <w:gridCol w:w="1134"/>
        <w:gridCol w:w="2925"/>
        <w:gridCol w:w="1166"/>
        <w:gridCol w:w="1166"/>
        <w:gridCol w:w="1166"/>
        <w:gridCol w:w="1166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0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2693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工程名称</w:t>
            </w:r>
          </w:p>
        </w:tc>
        <w:tc>
          <w:tcPr>
            <w:tcW w:w="1134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工程类别</w:t>
            </w:r>
          </w:p>
        </w:tc>
        <w:tc>
          <w:tcPr>
            <w:tcW w:w="1134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建设规模</w:t>
            </w:r>
          </w:p>
        </w:tc>
        <w:tc>
          <w:tcPr>
            <w:tcW w:w="2925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开/竣工时间</w:t>
            </w:r>
          </w:p>
        </w:tc>
        <w:tc>
          <w:tcPr>
            <w:tcW w:w="1166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建设地点</w:t>
            </w:r>
          </w:p>
        </w:tc>
        <w:tc>
          <w:tcPr>
            <w:tcW w:w="1166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建设单位</w:t>
            </w:r>
          </w:p>
        </w:tc>
        <w:tc>
          <w:tcPr>
            <w:tcW w:w="1166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承建单位</w:t>
            </w:r>
          </w:p>
        </w:tc>
        <w:tc>
          <w:tcPr>
            <w:tcW w:w="1166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参建单位</w:t>
            </w:r>
          </w:p>
        </w:tc>
        <w:tc>
          <w:tcPr>
            <w:tcW w:w="1495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曾获奖项名称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0" w:type="dxa"/>
            <w:noWrap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dxa"/>
            <w:noWrap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spacing w:line="30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  <w:noWrap/>
          </w:tcPr>
          <w:p>
            <w:pPr>
              <w:spacing w:line="30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25" w:type="dxa"/>
            <w:noWrap/>
          </w:tcPr>
          <w:p>
            <w:pPr>
              <w:spacing w:line="400" w:lineRule="exact"/>
              <w:ind w:firstLine="240" w:firstLineChars="1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月 日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/  </w:t>
            </w:r>
            <w:r>
              <w:rPr>
                <w:rFonts w:hint="eastAsia" w:ascii="仿宋" w:hAnsi="仿宋" w:eastAsia="仿宋" w:cs="仿宋"/>
                <w:sz w:val="24"/>
              </w:rPr>
              <w:t>年 月 日</w:t>
            </w:r>
          </w:p>
        </w:tc>
        <w:tc>
          <w:tcPr>
            <w:tcW w:w="1166" w:type="dxa"/>
            <w:noWrap/>
          </w:tcPr>
          <w:p>
            <w:pPr>
              <w:spacing w:line="30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6" w:type="dxa"/>
            <w:noWrap/>
          </w:tcPr>
          <w:p>
            <w:pPr>
              <w:spacing w:line="30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6" w:type="dxa"/>
            <w:noWrap/>
          </w:tcPr>
          <w:p>
            <w:pPr>
              <w:spacing w:line="30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6" w:type="dxa"/>
            <w:noWrap/>
          </w:tcPr>
          <w:p>
            <w:pPr>
              <w:spacing w:line="30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95" w:type="dxa"/>
            <w:noWrap/>
          </w:tcPr>
          <w:p>
            <w:pPr>
              <w:spacing w:line="30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0" w:type="dxa"/>
            <w:noWrap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693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925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95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0" w:type="dxa"/>
            <w:noWrap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693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925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95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0" w:type="dxa"/>
            <w:noWrap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693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925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95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</w:tr>
    </w:tbl>
    <w:p>
      <w:pPr>
        <w:ind w:firstLine="480"/>
        <w:rPr>
          <w:rFonts w:ascii="仿宋" w:hAnsi="仿宋" w:eastAsia="仿宋" w:cs="仿宋"/>
          <w:sz w:val="24"/>
        </w:rPr>
      </w:pPr>
    </w:p>
    <w:p>
      <w:pPr>
        <w:spacing w:line="4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注：1、“工程类别”为住宅工程、公建工程、工业交通水利工程、市政园林工程四类之一；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“建设地点”精确到地级市；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“曾获奖项名称”指的是省</w:t>
      </w:r>
      <w:r>
        <w:rPr>
          <w:rFonts w:hint="eastAsia" w:ascii="仿宋" w:hAnsi="仿宋" w:eastAsia="仿宋" w:cs="仿宋"/>
          <w:sz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lang w:val="en-US" w:eastAsia="zh-CN"/>
        </w:rPr>
        <w:t>自治区、直辖市或本行业工程质量最高奖</w:t>
      </w:r>
      <w:r>
        <w:rPr>
          <w:rFonts w:hint="eastAsia" w:ascii="仿宋" w:hAnsi="仿宋" w:eastAsia="仿宋" w:cs="仿宋"/>
          <w:sz w:val="24"/>
        </w:rPr>
        <w:t>。</w:t>
      </w:r>
    </w:p>
    <w:p>
      <w:pPr>
        <w:spacing w:line="400" w:lineRule="exact"/>
        <w:ind w:left="839" w:leftChars="228" w:hanging="360" w:hangingChars="150"/>
        <w:rPr>
          <w:rFonts w:ascii="仿宋_GB2312" w:eastAsia="仿宋_GB2312"/>
          <w:color w:val="000000"/>
          <w:sz w:val="24"/>
        </w:rPr>
      </w:pPr>
      <w:bookmarkStart w:id="0" w:name="_GoBack"/>
      <w:bookmarkEnd w:id="0"/>
    </w:p>
    <w:p/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59943D"/>
    <w:multiLevelType w:val="singleLevel"/>
    <w:tmpl w:val="2459943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OGFmY2UxMWYzZjIxZjM0NWE1YTU0ZWE5YWQxMTMifQ=="/>
  </w:docVars>
  <w:rsids>
    <w:rsidRoot w:val="00000000"/>
    <w:rsid w:val="025539F4"/>
    <w:rsid w:val="551A70EF"/>
    <w:rsid w:val="7EFE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240</Characters>
  <Lines>0</Lines>
  <Paragraphs>0</Paragraphs>
  <TotalTime>0</TotalTime>
  <ScaleCrop>false</ScaleCrop>
  <LinksUpToDate>false</LinksUpToDate>
  <CharactersWithSpaces>389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2023-03-23T03:29:36Z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D61E3B7243494A609157E1C94D908994</vt:lpwstr>
  </property>
</Properties>
</file>